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60" w:before="160" w:lineRule="auto"/>
        <w:jc w:val="center"/>
        <w:rPr>
          <w:rFonts w:ascii="Verdana" w:cs="Verdana" w:eastAsia="Verdana" w:hAnsi="Verdana"/>
          <w:b w:val="1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b w:val="1"/>
          <w:sz w:val="17"/>
          <w:szCs w:val="17"/>
          <w:rtl w:val="0"/>
        </w:rPr>
        <w:t xml:space="preserve">TERMO DE CESSÃO DE DIREITO DE USO DA IMAGEM E DE DISCURSOS</w:t>
      </w:r>
    </w:p>
    <w:p w:rsidR="00000000" w:rsidDel="00000000" w:rsidP="00000000" w:rsidRDefault="00000000" w:rsidRPr="00000000" w14:paraId="00000002">
      <w:pPr>
        <w:shd w:fill="ffffff" w:val="clear"/>
        <w:spacing w:after="160" w:before="160" w:lineRule="auto"/>
        <w:rPr>
          <w:rFonts w:ascii="Verdana" w:cs="Verdana" w:eastAsia="Verdana" w:hAnsi="Verdana"/>
          <w:b w:val="1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Eu, Sarah Rodrigues Freire, portador da carteira de identidade n° 26.375.210-7 emitida por  DETRAN da UF RIO DE JANEIRO, data de expedição 17/04/2015, autor principal pelo manuscrito ou autor de capa, intitulada, ou com a seguinte temática LABORATÓRIO IṢẸ: CONSTRUÇÕES DE ESTRATÉGIAS PARA RESTITUIÇÃO HISTÓRICA E EXISTENCIAL DE PESSOAS NEGRAS, oriundo da Instituição: UNIVERSIDADE FEDERAL DO RIO DE JANEIRO, autorizo o uso da(s) imagem(s) e/ou discurso(s) para fins de divulgação e publicidade, concedendo todos os direitos reservados à Revista Interinstitucional Brasileira de Terapia Ocupacional -- </w:t>
      </w:r>
      <w:r w:rsidDel="00000000" w:rsidR="00000000" w:rsidRPr="00000000">
        <w:rPr>
          <w:rFonts w:ascii="Verdana" w:cs="Verdana" w:eastAsia="Verdana" w:hAnsi="Verdana"/>
          <w:b w:val="1"/>
          <w:sz w:val="17"/>
          <w:szCs w:val="17"/>
          <w:rtl w:val="0"/>
        </w:rPr>
        <w:t xml:space="preserve">REVISBRATO.</w:t>
      </w:r>
    </w:p>
    <w:p w:rsidR="00000000" w:rsidDel="00000000" w:rsidP="00000000" w:rsidRDefault="00000000" w:rsidRPr="00000000" w14:paraId="00000003">
      <w:pPr>
        <w:shd w:fill="ffffff" w:val="clear"/>
        <w:spacing w:after="160" w:before="160" w:lineRule="auto"/>
        <w:jc w:val="right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 Rio de Janeiro, 27 de Julho de 2020.</w:t>
      </w:r>
    </w:p>
    <w:p w:rsidR="00000000" w:rsidDel="00000000" w:rsidP="00000000" w:rsidRDefault="00000000" w:rsidRPr="00000000" w14:paraId="00000004">
      <w:pPr>
        <w:shd w:fill="ffffff" w:val="clear"/>
        <w:spacing w:after="160" w:before="160" w:lineRule="auto"/>
        <w:jc w:val="center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160" w:before="160" w:lineRule="auto"/>
        <w:jc w:val="left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160" w:before="160" w:lineRule="auto"/>
        <w:jc w:val="center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</w:rPr>
        <w:drawing>
          <wp:inline distB="114300" distT="114300" distL="114300" distR="114300">
            <wp:extent cx="2208375" cy="58102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8375" cy="581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60" w:before="160" w:lineRule="auto"/>
        <w:jc w:val="center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Assinatura</w:t>
      </w:r>
    </w:p>
    <w:p w:rsidR="00000000" w:rsidDel="00000000" w:rsidP="00000000" w:rsidRDefault="00000000" w:rsidRPr="00000000" w14:paraId="00000008">
      <w:pPr>
        <w:shd w:fill="ffffff" w:val="clear"/>
        <w:spacing w:after="160" w:before="160" w:lineRule="auto"/>
        <w:jc w:val="center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